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68A0" w14:textId="77777777" w:rsidR="00191290" w:rsidRDefault="00191290" w:rsidP="0019129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11D9C1CE" w14:textId="77777777" w:rsidR="00191290" w:rsidRDefault="00191290" w:rsidP="00191290">
      <w:pPr>
        <w:spacing w:line="600" w:lineRule="exact"/>
        <w:jc w:val="center"/>
        <w:rPr>
          <w:rFonts w:ascii="宋体" w:hAnsi="宋体" w:cs="方正小标宋简体"/>
          <w:b/>
          <w:sz w:val="44"/>
          <w:szCs w:val="44"/>
        </w:rPr>
      </w:pPr>
      <w:r>
        <w:rPr>
          <w:rFonts w:ascii="宋体" w:hAnsi="宋体" w:cs="方正小标宋简体" w:hint="eastAsia"/>
          <w:b/>
          <w:sz w:val="44"/>
          <w:szCs w:val="44"/>
        </w:rPr>
        <w:t>“信易批”取号单样式</w:t>
      </w:r>
    </w:p>
    <w:p w14:paraId="69ECC317" w14:textId="77777777" w:rsidR="00191290" w:rsidRDefault="00191290" w:rsidP="0019129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D5875D" wp14:editId="77B6B24E">
            <wp:simplePos x="0" y="0"/>
            <wp:positionH relativeFrom="column">
              <wp:posOffset>0</wp:posOffset>
            </wp:positionH>
            <wp:positionV relativeFrom="paragraph">
              <wp:posOffset>90805</wp:posOffset>
            </wp:positionV>
            <wp:extent cx="5899785" cy="4723765"/>
            <wp:effectExtent l="0" t="0" r="5715" b="635"/>
            <wp:wrapNone/>
            <wp:docPr id="1" name="图片 1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_副本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785" cy="47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053F98" w14:textId="77777777" w:rsidR="00191290" w:rsidRDefault="00191290" w:rsidP="0019129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36575D2" w14:textId="77777777" w:rsidR="00191290" w:rsidRDefault="00191290" w:rsidP="00191290">
      <w:pPr>
        <w:rPr>
          <w:rFonts w:ascii="仿宋_GB2312" w:eastAsia="仿宋_GB2312"/>
          <w:sz w:val="32"/>
          <w:szCs w:val="32"/>
        </w:rPr>
      </w:pPr>
    </w:p>
    <w:p w14:paraId="7665DDB1" w14:textId="77777777" w:rsidR="00191290" w:rsidRDefault="00191290" w:rsidP="00191290">
      <w:pPr>
        <w:rPr>
          <w:rFonts w:ascii="仿宋_GB2312" w:eastAsia="仿宋_GB2312"/>
          <w:sz w:val="32"/>
          <w:szCs w:val="32"/>
        </w:rPr>
      </w:pPr>
    </w:p>
    <w:p w14:paraId="3CF6B86D" w14:textId="77777777" w:rsidR="00191290" w:rsidRDefault="00191290" w:rsidP="00191290">
      <w:pPr>
        <w:rPr>
          <w:rFonts w:ascii="仿宋_GB2312" w:eastAsia="仿宋_GB2312"/>
          <w:sz w:val="32"/>
          <w:szCs w:val="32"/>
        </w:rPr>
      </w:pPr>
    </w:p>
    <w:p w14:paraId="600E0171" w14:textId="77777777" w:rsidR="00191290" w:rsidRDefault="00191290" w:rsidP="00191290">
      <w:pPr>
        <w:rPr>
          <w:rFonts w:ascii="仿宋_GB2312" w:eastAsia="仿宋_GB2312"/>
          <w:sz w:val="32"/>
          <w:szCs w:val="32"/>
        </w:rPr>
      </w:pPr>
    </w:p>
    <w:p w14:paraId="145A2FB5" w14:textId="77777777" w:rsidR="00191290" w:rsidRDefault="00191290" w:rsidP="00191290">
      <w:pPr>
        <w:rPr>
          <w:rFonts w:ascii="仿宋_GB2312" w:eastAsia="仿宋_GB2312"/>
          <w:sz w:val="32"/>
          <w:szCs w:val="32"/>
        </w:rPr>
      </w:pPr>
    </w:p>
    <w:p w14:paraId="62E4FC8E" w14:textId="77777777" w:rsidR="00191290" w:rsidRDefault="00191290" w:rsidP="00191290">
      <w:pPr>
        <w:rPr>
          <w:rFonts w:ascii="仿宋_GB2312" w:eastAsia="仿宋_GB2312"/>
          <w:sz w:val="32"/>
          <w:szCs w:val="32"/>
        </w:rPr>
      </w:pPr>
    </w:p>
    <w:p w14:paraId="05B9D092" w14:textId="77777777" w:rsidR="00191290" w:rsidRDefault="00191290" w:rsidP="00191290">
      <w:pPr>
        <w:rPr>
          <w:rFonts w:ascii="仿宋_GB2312" w:eastAsia="仿宋_GB2312"/>
          <w:sz w:val="32"/>
          <w:szCs w:val="32"/>
        </w:rPr>
      </w:pPr>
    </w:p>
    <w:p w14:paraId="4483239E" w14:textId="77777777" w:rsidR="00191290" w:rsidRDefault="00191290" w:rsidP="00191290">
      <w:pPr>
        <w:rPr>
          <w:rFonts w:ascii="仿宋_GB2312" w:eastAsia="仿宋_GB2312"/>
          <w:sz w:val="32"/>
          <w:szCs w:val="32"/>
        </w:rPr>
      </w:pPr>
    </w:p>
    <w:p w14:paraId="75FA2F2D" w14:textId="77777777" w:rsidR="00191290" w:rsidRDefault="00191290" w:rsidP="00191290">
      <w:pPr>
        <w:rPr>
          <w:rFonts w:ascii="仿宋_GB2312" w:eastAsia="仿宋_GB2312"/>
          <w:sz w:val="32"/>
          <w:szCs w:val="32"/>
        </w:rPr>
      </w:pPr>
    </w:p>
    <w:p w14:paraId="19F0B5D4" w14:textId="77777777" w:rsidR="00191290" w:rsidRDefault="00191290" w:rsidP="00191290">
      <w:pPr>
        <w:rPr>
          <w:rFonts w:ascii="仿宋_GB2312" w:eastAsia="仿宋_GB2312"/>
          <w:sz w:val="32"/>
          <w:szCs w:val="32"/>
        </w:rPr>
      </w:pPr>
    </w:p>
    <w:p w14:paraId="427C4FD2" w14:textId="77777777" w:rsidR="00191290" w:rsidRDefault="00191290" w:rsidP="00191290">
      <w:pPr>
        <w:rPr>
          <w:rFonts w:ascii="仿宋_GB2312" w:eastAsia="仿宋_GB2312"/>
          <w:sz w:val="32"/>
          <w:szCs w:val="32"/>
        </w:rPr>
      </w:pPr>
    </w:p>
    <w:p w14:paraId="360F01E8" w14:textId="77777777" w:rsidR="00191290" w:rsidRDefault="00191290" w:rsidP="00191290"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享受服务根据信用评级分为4类，分别为：</w:t>
      </w:r>
    </w:p>
    <w:p w14:paraId="78C8FA38" w14:textId="77777777" w:rsidR="00191290" w:rsidRDefault="00191290" w:rsidP="00191290"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“优”，享受全市政务服务体系内的告知承诺、</w:t>
      </w:r>
      <w:proofErr w:type="gramStart"/>
      <w:r>
        <w:rPr>
          <w:rFonts w:ascii="仿宋_GB2312" w:eastAsia="仿宋_GB2312" w:hint="eastAsia"/>
          <w:sz w:val="30"/>
          <w:szCs w:val="30"/>
        </w:rPr>
        <w:t>容缺受理</w:t>
      </w:r>
      <w:proofErr w:type="gramEnd"/>
      <w:r>
        <w:rPr>
          <w:rFonts w:ascii="仿宋_GB2312" w:eastAsia="仿宋_GB2312" w:hint="eastAsia"/>
          <w:sz w:val="30"/>
          <w:szCs w:val="30"/>
        </w:rPr>
        <w:t>、上门服务、代办服务等VIP贵宾服务；</w:t>
      </w:r>
    </w:p>
    <w:p w14:paraId="5134277C" w14:textId="77777777" w:rsidR="00191290" w:rsidRDefault="00191290" w:rsidP="00191290"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“良”，享受全市政务服务体系内告知承诺、</w:t>
      </w:r>
      <w:proofErr w:type="gramStart"/>
      <w:r>
        <w:rPr>
          <w:rFonts w:ascii="仿宋_GB2312" w:eastAsia="仿宋_GB2312" w:hint="eastAsia"/>
          <w:sz w:val="30"/>
          <w:szCs w:val="30"/>
        </w:rPr>
        <w:t>容缺受理</w:t>
      </w:r>
      <w:proofErr w:type="gramEnd"/>
      <w:r>
        <w:rPr>
          <w:rFonts w:ascii="仿宋_GB2312" w:eastAsia="仿宋_GB2312" w:hint="eastAsia"/>
          <w:sz w:val="30"/>
          <w:szCs w:val="30"/>
        </w:rPr>
        <w:t>等便利化服务；</w:t>
      </w:r>
    </w:p>
    <w:p w14:paraId="58DBA4AD" w14:textId="77777777" w:rsidR="00191290" w:rsidRDefault="00191290" w:rsidP="00191290"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“一般”，须作评估后视具体情况给予享受告知承诺、</w:t>
      </w:r>
      <w:proofErr w:type="gramStart"/>
      <w:r>
        <w:rPr>
          <w:rFonts w:ascii="仿宋_GB2312" w:eastAsia="仿宋_GB2312" w:hint="eastAsia"/>
          <w:sz w:val="30"/>
          <w:szCs w:val="30"/>
        </w:rPr>
        <w:t>容缺受理</w:t>
      </w:r>
      <w:proofErr w:type="gramEnd"/>
      <w:r>
        <w:rPr>
          <w:rFonts w:ascii="仿宋_GB2312" w:eastAsia="仿宋_GB2312" w:hint="eastAsia"/>
          <w:sz w:val="30"/>
          <w:szCs w:val="30"/>
        </w:rPr>
        <w:t>等服务；</w:t>
      </w:r>
    </w:p>
    <w:p w14:paraId="7D495883" w14:textId="77777777" w:rsidR="00191290" w:rsidRDefault="00191290" w:rsidP="00191290">
      <w:pPr>
        <w:spacing w:line="4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“差”，列入政务服务信用“失信名单”，不再享受全市政务服务体系内的告知承诺、</w:t>
      </w:r>
      <w:proofErr w:type="gramStart"/>
      <w:r>
        <w:rPr>
          <w:rFonts w:ascii="仿宋_GB2312" w:eastAsia="仿宋_GB2312" w:hint="eastAsia"/>
          <w:sz w:val="30"/>
          <w:szCs w:val="30"/>
        </w:rPr>
        <w:t>容缺受理</w:t>
      </w:r>
      <w:proofErr w:type="gramEnd"/>
      <w:r>
        <w:rPr>
          <w:rFonts w:ascii="仿宋_GB2312" w:eastAsia="仿宋_GB2312" w:hint="eastAsia"/>
          <w:sz w:val="30"/>
          <w:szCs w:val="30"/>
        </w:rPr>
        <w:t>等服务</w:t>
      </w:r>
    </w:p>
    <w:p w14:paraId="789E42B5" w14:textId="77777777" w:rsidR="00BC5C92" w:rsidRPr="00191290" w:rsidRDefault="00BC5C92"/>
    <w:sectPr w:rsidR="00BC5C92" w:rsidRPr="00191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A9E1" w14:textId="77777777" w:rsidR="00446BF8" w:rsidRDefault="00446BF8" w:rsidP="00191290">
      <w:r>
        <w:separator/>
      </w:r>
    </w:p>
  </w:endnote>
  <w:endnote w:type="continuationSeparator" w:id="0">
    <w:p w14:paraId="26B04EF4" w14:textId="77777777" w:rsidR="00446BF8" w:rsidRDefault="00446BF8" w:rsidP="0019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6E66" w14:textId="77777777" w:rsidR="00446BF8" w:rsidRDefault="00446BF8" w:rsidP="00191290">
      <w:r>
        <w:separator/>
      </w:r>
    </w:p>
  </w:footnote>
  <w:footnote w:type="continuationSeparator" w:id="0">
    <w:p w14:paraId="2B462BCA" w14:textId="77777777" w:rsidR="00446BF8" w:rsidRDefault="00446BF8" w:rsidP="00191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34"/>
    <w:rsid w:val="00191290"/>
    <w:rsid w:val="00446BF8"/>
    <w:rsid w:val="00713734"/>
    <w:rsid w:val="00BC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350913-96A7-4881-905C-3BE159FA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2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12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1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12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永民</dc:creator>
  <cp:keywords/>
  <dc:description/>
  <cp:lastModifiedBy>王 永民</cp:lastModifiedBy>
  <cp:revision>2</cp:revision>
  <dcterms:created xsi:type="dcterms:W3CDTF">2021-08-20T01:37:00Z</dcterms:created>
  <dcterms:modified xsi:type="dcterms:W3CDTF">2021-08-20T01:38:00Z</dcterms:modified>
</cp:coreProperties>
</file>